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FB37" w14:textId="569D6EC9" w:rsidR="004E6E1E" w:rsidRPr="00760B8C" w:rsidRDefault="00267125" w:rsidP="007E1C1C">
      <w:pPr>
        <w:ind w:firstLineChars="0" w:firstLine="0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研究生课题</w:t>
      </w:r>
      <w:r w:rsidR="004E6E1E" w:rsidRPr="00760B8C">
        <w:rPr>
          <w:rFonts w:ascii="华文中宋" w:eastAsia="华文中宋" w:hAnsi="华文中宋" w:hint="eastAsia"/>
          <w:b/>
          <w:sz w:val="32"/>
        </w:rPr>
        <w:t>实验安全风险分析表</w:t>
      </w:r>
    </w:p>
    <w:tbl>
      <w:tblPr>
        <w:tblStyle w:val="a7"/>
        <w:tblW w:w="9819" w:type="dxa"/>
        <w:jc w:val="center"/>
        <w:tblLook w:val="04A0" w:firstRow="1" w:lastRow="0" w:firstColumn="1" w:lastColumn="0" w:noHBand="0" w:noVBand="1"/>
      </w:tblPr>
      <w:tblGrid>
        <w:gridCol w:w="701"/>
        <w:gridCol w:w="1019"/>
        <w:gridCol w:w="1674"/>
        <w:gridCol w:w="1627"/>
        <w:gridCol w:w="763"/>
        <w:gridCol w:w="1505"/>
        <w:gridCol w:w="1134"/>
        <w:gridCol w:w="1396"/>
      </w:tblGrid>
      <w:tr w:rsidR="00267125" w:rsidRPr="00760B8C" w14:paraId="1C602536" w14:textId="77777777" w:rsidTr="00AC0CC2">
        <w:trPr>
          <w:trHeight w:val="491"/>
          <w:jc w:val="center"/>
        </w:trPr>
        <w:tc>
          <w:tcPr>
            <w:tcW w:w="1720" w:type="dxa"/>
            <w:gridSpan w:val="2"/>
            <w:vAlign w:val="center"/>
          </w:tcPr>
          <w:p w14:paraId="6CBDBA76" w14:textId="5A2B0989" w:rsidR="00267125" w:rsidRPr="00760B8C" w:rsidRDefault="00267125" w:rsidP="00267125">
            <w:pPr>
              <w:spacing w:line="320" w:lineRule="exact"/>
              <w:ind w:firstLineChars="0" w:firstLine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  <w:r>
              <w:rPr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学号</w:t>
            </w:r>
            <w:r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4064" w:type="dxa"/>
            <w:gridSpan w:val="3"/>
            <w:vAlign w:val="center"/>
          </w:tcPr>
          <w:p w14:paraId="45A742A5" w14:textId="77777777" w:rsidR="00267125" w:rsidRPr="00760B8C" w:rsidRDefault="00267125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3CB47E7F" w14:textId="65877CB8" w:rsidR="00267125" w:rsidRPr="00760B8C" w:rsidRDefault="00267125" w:rsidP="003B16F5">
            <w:pPr>
              <w:spacing w:line="320" w:lineRule="exact"/>
              <w:ind w:firstLineChars="0" w:firstLine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手机号码</w:t>
            </w:r>
          </w:p>
        </w:tc>
        <w:tc>
          <w:tcPr>
            <w:tcW w:w="2530" w:type="dxa"/>
            <w:gridSpan w:val="2"/>
            <w:vAlign w:val="center"/>
          </w:tcPr>
          <w:p w14:paraId="73659DB5" w14:textId="77777777" w:rsidR="00267125" w:rsidRPr="00760B8C" w:rsidRDefault="00267125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760B8C" w:rsidRPr="00760B8C" w14:paraId="0F2579ED" w14:textId="77777777" w:rsidTr="00AC0CC2">
        <w:trPr>
          <w:trHeight w:val="491"/>
          <w:jc w:val="center"/>
        </w:trPr>
        <w:tc>
          <w:tcPr>
            <w:tcW w:w="1720" w:type="dxa"/>
            <w:gridSpan w:val="2"/>
            <w:vAlign w:val="center"/>
          </w:tcPr>
          <w:p w14:paraId="1D5C61F2" w14:textId="1DB04689" w:rsidR="004E6E1E" w:rsidRPr="00760B8C" w:rsidRDefault="00267125" w:rsidP="004E6E1E">
            <w:pPr>
              <w:spacing w:line="320" w:lineRule="exact"/>
              <w:ind w:firstLineChars="0" w:firstLine="0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所属学院</w:t>
            </w:r>
          </w:p>
        </w:tc>
        <w:tc>
          <w:tcPr>
            <w:tcW w:w="4064" w:type="dxa"/>
            <w:gridSpan w:val="3"/>
            <w:vAlign w:val="center"/>
          </w:tcPr>
          <w:p w14:paraId="7C264937" w14:textId="77777777" w:rsidR="004E6E1E" w:rsidRPr="00760B8C" w:rsidRDefault="004E6E1E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63D3CE0C" w14:textId="094A76D0" w:rsidR="004E6E1E" w:rsidRPr="00760B8C" w:rsidRDefault="00267125" w:rsidP="003B16F5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导师姓名</w:t>
            </w:r>
          </w:p>
        </w:tc>
        <w:tc>
          <w:tcPr>
            <w:tcW w:w="2530" w:type="dxa"/>
            <w:gridSpan w:val="2"/>
            <w:vAlign w:val="center"/>
          </w:tcPr>
          <w:p w14:paraId="4F9480FE" w14:textId="77777777" w:rsidR="004E6E1E" w:rsidRPr="00760B8C" w:rsidRDefault="004E6E1E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267125" w:rsidRPr="00760B8C" w14:paraId="4EFBCFCC" w14:textId="77777777" w:rsidTr="00AC0CC2">
        <w:trPr>
          <w:trHeight w:val="432"/>
          <w:jc w:val="center"/>
        </w:trPr>
        <w:tc>
          <w:tcPr>
            <w:tcW w:w="1720" w:type="dxa"/>
            <w:gridSpan w:val="2"/>
            <w:vAlign w:val="center"/>
          </w:tcPr>
          <w:p w14:paraId="08623761" w14:textId="705FFA94" w:rsidR="00267125" w:rsidRPr="00760B8C" w:rsidRDefault="00267125" w:rsidP="00267125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学位论文</w:t>
            </w:r>
            <w:r w:rsidRPr="00760B8C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4064" w:type="dxa"/>
            <w:gridSpan w:val="3"/>
            <w:vAlign w:val="center"/>
          </w:tcPr>
          <w:p w14:paraId="3AF3280E" w14:textId="77777777" w:rsidR="00267125" w:rsidRPr="00760B8C" w:rsidRDefault="00267125" w:rsidP="00267125">
            <w:pPr>
              <w:spacing w:line="320" w:lineRule="exact"/>
              <w:ind w:firstLine="422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1D54742F" w14:textId="77777777" w:rsidR="00267125" w:rsidRPr="00760B8C" w:rsidRDefault="00267125" w:rsidP="003B16F5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实验场所</w:t>
            </w:r>
          </w:p>
        </w:tc>
        <w:tc>
          <w:tcPr>
            <w:tcW w:w="2530" w:type="dxa"/>
            <w:gridSpan w:val="2"/>
            <w:vAlign w:val="center"/>
          </w:tcPr>
          <w:p w14:paraId="4BF9F369" w14:textId="77777777" w:rsidR="00267125" w:rsidRPr="00760B8C" w:rsidRDefault="00267125" w:rsidP="00267125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760B8C" w:rsidRPr="00760B8C" w14:paraId="7B06480C" w14:textId="77777777" w:rsidTr="00267125">
        <w:trPr>
          <w:trHeight w:val="2090"/>
          <w:jc w:val="center"/>
        </w:trPr>
        <w:tc>
          <w:tcPr>
            <w:tcW w:w="9819" w:type="dxa"/>
            <w:gridSpan w:val="8"/>
          </w:tcPr>
          <w:p w14:paraId="2D5F97FB" w14:textId="0B3D83EE" w:rsidR="004E6E1E" w:rsidRPr="00760B8C" w:rsidRDefault="004E6E1E" w:rsidP="004E6E1E">
            <w:pPr>
              <w:spacing w:line="320" w:lineRule="exact"/>
              <w:ind w:firstLine="422"/>
              <w:rPr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（</w:t>
            </w:r>
            <w:r w:rsidRPr="00760B8C">
              <w:rPr>
                <w:b/>
                <w:sz w:val="21"/>
                <w:szCs w:val="21"/>
              </w:rPr>
              <w:t>实验简述</w:t>
            </w:r>
            <w:r w:rsidRPr="00760B8C">
              <w:rPr>
                <w:rFonts w:hint="eastAsia"/>
                <w:b/>
                <w:sz w:val="21"/>
                <w:szCs w:val="21"/>
              </w:rPr>
              <w:t>）</w:t>
            </w:r>
          </w:p>
          <w:p w14:paraId="47564DFA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54FA48D6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5BCA9AC4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06A041AD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4D042F9C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34A3627E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49CD857D" w14:textId="77777777" w:rsidTr="00AC0CC2">
        <w:trPr>
          <w:jc w:val="center"/>
        </w:trPr>
        <w:tc>
          <w:tcPr>
            <w:tcW w:w="3394" w:type="dxa"/>
            <w:gridSpan w:val="3"/>
            <w:vAlign w:val="center"/>
          </w:tcPr>
          <w:p w14:paraId="3B06F11E" w14:textId="465EBE87" w:rsidR="004E6E1E" w:rsidRPr="00760B8C" w:rsidRDefault="00896711" w:rsidP="007E1C1C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实验</w:t>
            </w:r>
            <w:r w:rsidR="004E6E1E" w:rsidRPr="00760B8C">
              <w:rPr>
                <w:rFonts w:hint="eastAsia"/>
                <w:b/>
                <w:sz w:val="21"/>
                <w:szCs w:val="21"/>
              </w:rPr>
              <w:t>涉及危险源</w:t>
            </w:r>
          </w:p>
        </w:tc>
        <w:tc>
          <w:tcPr>
            <w:tcW w:w="1627" w:type="dxa"/>
            <w:vAlign w:val="center"/>
          </w:tcPr>
          <w:p w14:paraId="145CD003" w14:textId="77777777" w:rsidR="004E6E1E" w:rsidRPr="00760B8C" w:rsidRDefault="004E6E1E" w:rsidP="007E1C1C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风险</w:t>
            </w:r>
          </w:p>
        </w:tc>
        <w:tc>
          <w:tcPr>
            <w:tcW w:w="3402" w:type="dxa"/>
            <w:gridSpan w:val="3"/>
            <w:vAlign w:val="center"/>
          </w:tcPr>
          <w:p w14:paraId="47A4BAD6" w14:textId="77777777" w:rsidR="004E6E1E" w:rsidRPr="00760B8C" w:rsidRDefault="004E6E1E" w:rsidP="007E1C1C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防控或</w:t>
            </w:r>
            <w:r w:rsidRPr="00760B8C">
              <w:rPr>
                <w:b/>
                <w:sz w:val="21"/>
                <w:szCs w:val="21"/>
              </w:rPr>
              <w:t>防护措施</w:t>
            </w:r>
          </w:p>
        </w:tc>
        <w:tc>
          <w:tcPr>
            <w:tcW w:w="1396" w:type="dxa"/>
            <w:vAlign w:val="center"/>
          </w:tcPr>
          <w:p w14:paraId="15A082F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b/>
                <w:sz w:val="21"/>
                <w:szCs w:val="21"/>
              </w:rPr>
              <w:t>可能出现的</w:t>
            </w:r>
            <w:r w:rsidRPr="00760B8C">
              <w:rPr>
                <w:rFonts w:hint="eastAsia"/>
                <w:b/>
                <w:sz w:val="21"/>
                <w:szCs w:val="21"/>
              </w:rPr>
              <w:t>突发</w:t>
            </w:r>
            <w:r w:rsidRPr="00760B8C">
              <w:rPr>
                <w:b/>
                <w:sz w:val="21"/>
                <w:szCs w:val="21"/>
              </w:rPr>
              <w:t>情况及</w:t>
            </w:r>
            <w:r w:rsidRPr="00760B8C">
              <w:rPr>
                <w:rFonts w:hint="eastAsia"/>
                <w:b/>
                <w:sz w:val="21"/>
                <w:szCs w:val="21"/>
              </w:rPr>
              <w:t>应急</w:t>
            </w:r>
            <w:r w:rsidRPr="00760B8C">
              <w:rPr>
                <w:b/>
                <w:sz w:val="21"/>
                <w:szCs w:val="21"/>
              </w:rPr>
              <w:t>处理</w:t>
            </w:r>
            <w:r w:rsidRPr="00760B8C">
              <w:rPr>
                <w:rFonts w:hint="eastAsia"/>
                <w:b/>
                <w:sz w:val="21"/>
                <w:szCs w:val="21"/>
              </w:rPr>
              <w:t>预案</w:t>
            </w:r>
          </w:p>
        </w:tc>
      </w:tr>
      <w:tr w:rsidR="00760B8C" w:rsidRPr="00760B8C" w14:paraId="04841D0E" w14:textId="77777777" w:rsidTr="00AC0CC2">
        <w:trPr>
          <w:jc w:val="center"/>
        </w:trPr>
        <w:tc>
          <w:tcPr>
            <w:tcW w:w="701" w:type="dxa"/>
            <w:vAlign w:val="center"/>
          </w:tcPr>
          <w:p w14:paraId="6C86EFFD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t>电</w:t>
            </w:r>
          </w:p>
        </w:tc>
        <w:tc>
          <w:tcPr>
            <w:tcW w:w="2693" w:type="dxa"/>
            <w:gridSpan w:val="2"/>
          </w:tcPr>
          <w:p w14:paraId="0FB1A61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室内电压：□</w:t>
            </w:r>
            <w:r w:rsidRPr="00760B8C">
              <w:rPr>
                <w:rFonts w:hint="eastAsia"/>
                <w:sz w:val="21"/>
                <w:szCs w:val="21"/>
              </w:rPr>
              <w:t>220V</w:t>
            </w:r>
            <w:r w:rsidRPr="00760B8C">
              <w:rPr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380V</w:t>
            </w:r>
          </w:p>
          <w:p w14:paraId="2D3E5AE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大功率</w:t>
            </w:r>
            <w:r w:rsidRPr="00760B8C">
              <w:rPr>
                <w:rFonts w:ascii="宋体" w:hAnsi="宋体"/>
                <w:sz w:val="21"/>
                <w:szCs w:val="21"/>
              </w:rPr>
              <w:t>设备供电方式：</w:t>
            </w:r>
          </w:p>
          <w:p w14:paraId="4C32753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□固定</w:t>
            </w:r>
            <w:r w:rsidRPr="00760B8C">
              <w:rPr>
                <w:rFonts w:ascii="宋体" w:hAnsi="宋体"/>
                <w:sz w:val="21"/>
                <w:szCs w:val="21"/>
              </w:rPr>
              <w:t>插座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14:paraId="46C766E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□空气开关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14:paraId="6AC4181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移动拖线板</w:t>
            </w:r>
          </w:p>
          <w:p w14:paraId="7FDD1892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              </w:t>
            </w:r>
          </w:p>
          <w:p w14:paraId="6004A0A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  <w:u w:val="single"/>
              </w:rPr>
            </w:pPr>
            <w:r w:rsidRPr="00760B8C">
              <w:rPr>
                <w:rFonts w:ascii="宋体" w:hAnsi="宋体"/>
                <w:sz w:val="21"/>
                <w:szCs w:val="21"/>
              </w:rPr>
              <w:t xml:space="preserve"> 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               </w:t>
            </w:r>
          </w:p>
          <w:p w14:paraId="2C94446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sz w:val="21"/>
                <w:szCs w:val="21"/>
              </w:rPr>
              <w:t>拖线板</w:t>
            </w:r>
            <w:r w:rsidRPr="00760B8C">
              <w:rPr>
                <w:rFonts w:hint="eastAsia"/>
                <w:sz w:val="21"/>
                <w:szCs w:val="21"/>
              </w:rPr>
              <w:t>串联</w:t>
            </w:r>
          </w:p>
          <w:p w14:paraId="4F1097B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线缆裸露</w:t>
            </w:r>
          </w:p>
          <w:p w14:paraId="4A99ADE2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□高压、高频电气设备</w:t>
            </w:r>
          </w:p>
          <w:p w14:paraId="04B0A5D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□大功率电气设备</w:t>
            </w:r>
          </w:p>
          <w:p w14:paraId="07D73B2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□加热、烘烤等易引起火灾的电气设备</w:t>
            </w:r>
          </w:p>
          <w:p w14:paraId="6704AE9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□易燃易爆环境下使用电气设备</w:t>
            </w:r>
          </w:p>
          <w:p w14:paraId="39AAC0E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□手持式电气设备</w:t>
            </w:r>
          </w:p>
          <w:p w14:paraId="66B6526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</w:t>
            </w:r>
          </w:p>
          <w:p w14:paraId="7B840B0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1627" w:type="dxa"/>
          </w:tcPr>
          <w:p w14:paraId="13A76AE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触电</w:t>
            </w:r>
          </w:p>
          <w:p w14:paraId="18BBE5B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火灾</w:t>
            </w:r>
            <w:r w:rsidRPr="00760B8C">
              <w:rPr>
                <w:rFonts w:hint="eastAsia"/>
                <w:sz w:val="21"/>
                <w:szCs w:val="21"/>
              </w:rPr>
              <w:t xml:space="preserve"> </w:t>
            </w:r>
          </w:p>
          <w:p w14:paraId="7B68B595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7B0B0AF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3402" w:type="dxa"/>
            <w:gridSpan w:val="3"/>
            <w:vMerge w:val="restart"/>
          </w:tcPr>
          <w:p w14:paraId="71B1817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工程控制措施</w:t>
            </w:r>
          </w:p>
          <w:p w14:paraId="41C0D8A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□不导电灭火器</w:t>
            </w:r>
          </w:p>
          <w:p w14:paraId="1E441C1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配备带漏电保护器的空气开关</w:t>
            </w:r>
          </w:p>
          <w:p w14:paraId="35F76D2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□电气设备良好接地</w:t>
            </w:r>
          </w:p>
          <w:p w14:paraId="7022A111" w14:textId="1D12B816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□设置高压设备危险区域警示标</w:t>
            </w:r>
            <w:r w:rsidR="001415F6" w:rsidRPr="00760B8C">
              <w:rPr>
                <w:rFonts w:ascii="宋体" w:hAnsi="宋体" w:hint="eastAsia"/>
                <w:sz w:val="21"/>
                <w:szCs w:val="21"/>
              </w:rPr>
              <w:t>识</w:t>
            </w:r>
          </w:p>
          <w:p w14:paraId="7B8A02B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□接地检测</w:t>
            </w:r>
          </w:p>
          <w:p w14:paraId="7896CB6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□紧急停止开关</w:t>
            </w:r>
          </w:p>
          <w:p w14:paraId="4C06B6D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□设备防护罩</w:t>
            </w:r>
          </w:p>
          <w:p w14:paraId="38A1306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□防护围栏</w:t>
            </w:r>
          </w:p>
          <w:p w14:paraId="1ACA67D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□通风橱</w:t>
            </w:r>
          </w:p>
          <w:p w14:paraId="61FD5739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□化学品安全柜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  <w:p w14:paraId="4F081C8B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□气体</w:t>
            </w:r>
            <w:r w:rsidRPr="00760B8C">
              <w:rPr>
                <w:rFonts w:ascii="宋体" w:hAnsi="宋体"/>
                <w:sz w:val="21"/>
                <w:szCs w:val="21"/>
              </w:rPr>
              <w:t>钢瓶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柜</w:t>
            </w:r>
          </w:p>
          <w:p w14:paraId="053BDD7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□生物安全</w:t>
            </w:r>
            <w:r w:rsidRPr="00760B8C">
              <w:rPr>
                <w:rFonts w:ascii="宋体" w:hAnsi="宋体"/>
                <w:sz w:val="21"/>
                <w:szCs w:val="21"/>
              </w:rPr>
              <w:t>柜</w:t>
            </w:r>
          </w:p>
          <w:p w14:paraId="64ACA17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□手套箱</w:t>
            </w:r>
          </w:p>
          <w:p w14:paraId="4DBBD7C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□局部</w:t>
            </w:r>
            <w:r w:rsidRPr="00760B8C">
              <w:rPr>
                <w:rFonts w:ascii="宋体" w:hAnsi="宋体"/>
                <w:sz w:val="21"/>
                <w:szCs w:val="21"/>
              </w:rPr>
              <w:t>通风</w:t>
            </w:r>
          </w:p>
          <w:p w14:paraId="3A52D7C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□视频监控</w:t>
            </w:r>
          </w:p>
          <w:p w14:paraId="172D7E6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□泄漏报警</w:t>
            </w:r>
            <w:r w:rsidRPr="00760B8C">
              <w:rPr>
                <w:rFonts w:ascii="宋体" w:hAnsi="宋体"/>
                <w:sz w:val="21"/>
                <w:szCs w:val="21"/>
              </w:rPr>
              <w:t>装置</w:t>
            </w:r>
          </w:p>
          <w:p w14:paraId="475738B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□门禁</w:t>
            </w:r>
            <w:r w:rsidRPr="00760B8C">
              <w:rPr>
                <w:rFonts w:ascii="宋体" w:hAnsi="宋体"/>
                <w:sz w:val="21"/>
                <w:szCs w:val="21"/>
              </w:rPr>
              <w:t>控制</w:t>
            </w:r>
          </w:p>
          <w:p w14:paraId="7826C12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□其他措施</w:t>
            </w:r>
            <w:r w:rsidRPr="00760B8C">
              <w:rPr>
                <w:rFonts w:ascii="宋体" w:hAnsi="宋体"/>
                <w:sz w:val="21"/>
                <w:szCs w:val="21"/>
              </w:rPr>
              <w:t>：</w:t>
            </w:r>
          </w:p>
          <w:p w14:paraId="01CBFF3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  <w:u w:val="single"/>
              </w:rPr>
            </w:pP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            </w:t>
            </w:r>
          </w:p>
          <w:p w14:paraId="0A0B580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703C8CA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个人防护</w:t>
            </w:r>
          </w:p>
          <w:p w14:paraId="5DEC2B5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□防护眼镜</w:t>
            </w:r>
          </w:p>
          <w:p w14:paraId="4848576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□全面</w:t>
            </w:r>
            <w:r w:rsidRPr="00760B8C">
              <w:rPr>
                <w:rFonts w:ascii="宋体" w:hAnsi="宋体"/>
                <w:sz w:val="21"/>
                <w:szCs w:val="21"/>
              </w:rPr>
              <w:t>罩</w:t>
            </w:r>
          </w:p>
          <w:p w14:paraId="1A4D718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□口罩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/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防护</w:t>
            </w:r>
            <w:r w:rsidRPr="00760B8C">
              <w:rPr>
                <w:rFonts w:ascii="宋体" w:hAnsi="宋体"/>
                <w:sz w:val="21"/>
                <w:szCs w:val="21"/>
              </w:rPr>
              <w:t>面具</w:t>
            </w:r>
          </w:p>
          <w:p w14:paraId="2809AFA6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lastRenderedPageBreak/>
              <w:t>□实验服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/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防护</w:t>
            </w:r>
            <w:r w:rsidRPr="00760B8C">
              <w:rPr>
                <w:rFonts w:ascii="宋体" w:hAnsi="宋体"/>
                <w:sz w:val="21"/>
                <w:szCs w:val="21"/>
              </w:rPr>
              <w:t>服</w:t>
            </w:r>
          </w:p>
          <w:p w14:paraId="16A43817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□防护帽</w:t>
            </w:r>
          </w:p>
          <w:p w14:paraId="35089A74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□手套</w:t>
            </w:r>
          </w:p>
          <w:p w14:paraId="261A34A6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□防护</w:t>
            </w:r>
            <w:r w:rsidRPr="00760B8C">
              <w:rPr>
                <w:rFonts w:ascii="宋体" w:hAnsi="宋体"/>
                <w:sz w:val="21"/>
                <w:szCs w:val="21"/>
              </w:rPr>
              <w:t>鞋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/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绝缘</w:t>
            </w:r>
            <w:r w:rsidRPr="00760B8C">
              <w:rPr>
                <w:rFonts w:ascii="宋体" w:hAnsi="宋体"/>
                <w:sz w:val="21"/>
                <w:szCs w:val="21"/>
              </w:rPr>
              <w:t>鞋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/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靴套</w:t>
            </w:r>
          </w:p>
          <w:p w14:paraId="56629C58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□其他个人防护物品</w:t>
            </w:r>
          </w:p>
          <w:p w14:paraId="2014C638" w14:textId="77777777" w:rsidR="004E6E1E" w:rsidRPr="00760B8C" w:rsidRDefault="004E6E1E" w:rsidP="007E1C1C">
            <w:pPr>
              <w:widowControl/>
              <w:spacing w:line="320" w:lineRule="exact"/>
              <w:ind w:leftChars="-3" w:hangingChars="4" w:hanging="8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      </w:t>
            </w:r>
            <w:r w:rsidRPr="00760B8C">
              <w:rPr>
                <w:sz w:val="21"/>
                <w:szCs w:val="21"/>
                <w:u w:val="single"/>
              </w:rPr>
              <w:t xml:space="preserve">      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                  </w:t>
            </w:r>
          </w:p>
        </w:tc>
        <w:tc>
          <w:tcPr>
            <w:tcW w:w="1396" w:type="dxa"/>
            <w:vMerge w:val="restart"/>
          </w:tcPr>
          <w:p w14:paraId="58051B8C" w14:textId="77777777" w:rsidR="004E6E1E" w:rsidRPr="00760B8C" w:rsidRDefault="004E6E1E" w:rsidP="004E6E1E">
            <w:pPr>
              <w:spacing w:line="320" w:lineRule="exact"/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  <w:p w14:paraId="56FEB575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27402C21" w14:textId="77777777" w:rsidTr="00AC0CC2">
        <w:trPr>
          <w:jc w:val="center"/>
        </w:trPr>
        <w:tc>
          <w:tcPr>
            <w:tcW w:w="701" w:type="dxa"/>
            <w:vAlign w:val="center"/>
          </w:tcPr>
          <w:p w14:paraId="5B5B4381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t>设备</w:t>
            </w:r>
            <w:r w:rsidRPr="00760B8C">
              <w:rPr>
                <w:sz w:val="21"/>
                <w:szCs w:val="21"/>
              </w:rPr>
              <w:t>类</w:t>
            </w:r>
          </w:p>
        </w:tc>
        <w:tc>
          <w:tcPr>
            <w:tcW w:w="2693" w:type="dxa"/>
            <w:gridSpan w:val="2"/>
          </w:tcPr>
          <w:p w14:paraId="5739862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□特种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：</w:t>
            </w:r>
            <w:r w:rsidRPr="00760B8C">
              <w:rPr>
                <w:rFonts w:ascii="宋体" w:hAnsi="宋体"/>
                <w:sz w:val="21"/>
                <w:szCs w:val="21"/>
              </w:rPr>
              <w:t>压力容器</w:t>
            </w:r>
          </w:p>
          <w:p w14:paraId="54DC5B4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□特种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：起重</w:t>
            </w:r>
            <w:r w:rsidRPr="00760B8C">
              <w:rPr>
                <w:rFonts w:ascii="宋体" w:hAnsi="宋体"/>
                <w:sz w:val="21"/>
                <w:szCs w:val="21"/>
              </w:rPr>
              <w:t>机械</w:t>
            </w:r>
          </w:p>
          <w:p w14:paraId="24A6E68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□高温高压设备</w:t>
            </w:r>
          </w:p>
          <w:p w14:paraId="31E7595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□高、</w:t>
            </w:r>
            <w:r w:rsidRPr="00760B8C">
              <w:rPr>
                <w:rFonts w:ascii="宋体" w:hAnsi="宋体"/>
                <w:sz w:val="21"/>
                <w:szCs w:val="21"/>
              </w:rPr>
              <w:t>低温设备</w:t>
            </w:r>
          </w:p>
          <w:p w14:paraId="135AEED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□高转速、</w:t>
            </w:r>
            <w:r w:rsidRPr="00760B8C">
              <w:rPr>
                <w:rFonts w:ascii="宋体" w:hAnsi="宋体"/>
                <w:sz w:val="21"/>
                <w:szCs w:val="21"/>
              </w:rPr>
              <w:t>易爆裂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（砂轮</w:t>
            </w:r>
            <w:r w:rsidRPr="00760B8C">
              <w:rPr>
                <w:rFonts w:ascii="宋体" w:hAnsi="宋体"/>
                <w:sz w:val="21"/>
                <w:szCs w:val="21"/>
              </w:rPr>
              <w:t>、切割片等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</w:p>
          <w:p w14:paraId="228A7E1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□强</w:t>
            </w:r>
            <w:r w:rsidRPr="00760B8C">
              <w:rPr>
                <w:rFonts w:ascii="宋体" w:hAnsi="宋体"/>
                <w:sz w:val="21"/>
                <w:szCs w:val="21"/>
              </w:rPr>
              <w:t>震动、高噪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音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</w:p>
          <w:p w14:paraId="3613D7C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lastRenderedPageBreak/>
              <w:t>□强磁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□激光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</w:p>
          <w:p w14:paraId="3248BEB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□真空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□液压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</w:p>
          <w:p w14:paraId="2BC91D6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□空气压缩设备</w:t>
            </w:r>
          </w:p>
          <w:p w14:paraId="5D7A486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□明火电炉</w:t>
            </w:r>
          </w:p>
          <w:p w14:paraId="373913B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□高温油</w:t>
            </w:r>
            <w:r w:rsidRPr="00760B8C">
              <w:rPr>
                <w:rFonts w:ascii="宋体" w:hAnsi="宋体"/>
                <w:sz w:val="21"/>
                <w:szCs w:val="21"/>
              </w:rPr>
              <w:t>浴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设备</w:t>
            </w:r>
          </w:p>
          <w:p w14:paraId="23B5AA4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□粉尘设备</w:t>
            </w:r>
          </w:p>
          <w:p w14:paraId="0B51F6A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</w:t>
            </w:r>
          </w:p>
          <w:p w14:paraId="6270397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1627" w:type="dxa"/>
          </w:tcPr>
          <w:p w14:paraId="065A3B9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lastRenderedPageBreak/>
              <w:t>□</w:t>
            </w:r>
            <w:r w:rsidRPr="00760B8C">
              <w:rPr>
                <w:rFonts w:hint="eastAsia"/>
                <w:sz w:val="21"/>
                <w:szCs w:val="21"/>
              </w:rPr>
              <w:t>机械伤害</w:t>
            </w:r>
          </w:p>
          <w:p w14:paraId="4EABE44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□辐射伤害</w:t>
            </w:r>
          </w:p>
          <w:p w14:paraId="3361068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□呼吸</w:t>
            </w:r>
            <w:r w:rsidRPr="00760B8C">
              <w:rPr>
                <w:rFonts w:ascii="宋体" w:hAnsi="宋体"/>
                <w:bCs/>
                <w:sz w:val="21"/>
                <w:szCs w:val="21"/>
              </w:rPr>
              <w:t>系统伤害</w:t>
            </w:r>
          </w:p>
          <w:p w14:paraId="2C45471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□高温灼伤</w:t>
            </w:r>
          </w:p>
          <w:p w14:paraId="78C5C89F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□低温冻伤</w:t>
            </w:r>
          </w:p>
          <w:p w14:paraId="56AE7897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□飞溅伤害</w:t>
            </w:r>
          </w:p>
          <w:p w14:paraId="7E552A3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lastRenderedPageBreak/>
              <w:t>□视力损伤</w:t>
            </w:r>
          </w:p>
          <w:p w14:paraId="24419FB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□听力损伤</w:t>
            </w:r>
          </w:p>
          <w:p w14:paraId="0499864E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10C208C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  <w:tc>
          <w:tcPr>
            <w:tcW w:w="3402" w:type="dxa"/>
            <w:gridSpan w:val="3"/>
            <w:vMerge/>
          </w:tcPr>
          <w:p w14:paraId="7ED659E1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vMerge/>
          </w:tcPr>
          <w:p w14:paraId="00430C6C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21E74E31" w14:textId="77777777" w:rsidTr="00AC0CC2">
        <w:trPr>
          <w:jc w:val="center"/>
        </w:trPr>
        <w:tc>
          <w:tcPr>
            <w:tcW w:w="701" w:type="dxa"/>
            <w:vAlign w:val="center"/>
          </w:tcPr>
          <w:p w14:paraId="63E9BDDD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lastRenderedPageBreak/>
              <w:t>气体</w:t>
            </w:r>
            <w:r w:rsidRPr="00760B8C">
              <w:rPr>
                <w:sz w:val="21"/>
                <w:szCs w:val="21"/>
              </w:rPr>
              <w:t>钢瓶</w:t>
            </w:r>
          </w:p>
        </w:tc>
        <w:tc>
          <w:tcPr>
            <w:tcW w:w="2693" w:type="dxa"/>
            <w:gridSpan w:val="2"/>
          </w:tcPr>
          <w:p w14:paraId="1925A14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□氢气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/>
                <w:sz w:val="21"/>
                <w:szCs w:val="21"/>
              </w:rPr>
              <w:t>甲烷</w:t>
            </w:r>
          </w:p>
          <w:p w14:paraId="53A8DA0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/>
                <w:sz w:val="21"/>
                <w:szCs w:val="21"/>
              </w:rPr>
              <w:t>乙炔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□氨气</w:t>
            </w:r>
          </w:p>
          <w:p w14:paraId="0FC182C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□氧气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□液氮</w:t>
            </w:r>
          </w:p>
          <w:p w14:paraId="0DC301A2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□一氧化碳</w:t>
            </w:r>
          </w:p>
          <w:p w14:paraId="0D22689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□惰性</w:t>
            </w:r>
            <w:r w:rsidRPr="00760B8C">
              <w:rPr>
                <w:rFonts w:ascii="宋体" w:hAnsi="宋体"/>
                <w:sz w:val="21"/>
                <w:szCs w:val="21"/>
              </w:rPr>
              <w:t>气体</w:t>
            </w: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 </w:t>
            </w: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</w:p>
          <w:p w14:paraId="7C12257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□其他气体</w:t>
            </w:r>
          </w:p>
          <w:p w14:paraId="5F3344A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1627" w:type="dxa"/>
          </w:tcPr>
          <w:p w14:paraId="4CDE9EF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燃烧、</w:t>
            </w:r>
            <w:r w:rsidRPr="00760B8C">
              <w:rPr>
                <w:sz w:val="21"/>
                <w:szCs w:val="21"/>
              </w:rPr>
              <w:t>爆炸</w:t>
            </w:r>
          </w:p>
          <w:p w14:paraId="1384C505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窒息</w:t>
            </w:r>
          </w:p>
          <w:p w14:paraId="67870424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41B6C32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</w:t>
            </w:r>
          </w:p>
        </w:tc>
        <w:tc>
          <w:tcPr>
            <w:tcW w:w="3402" w:type="dxa"/>
            <w:gridSpan w:val="3"/>
            <w:vMerge/>
          </w:tcPr>
          <w:p w14:paraId="1B6A76FB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vMerge/>
          </w:tcPr>
          <w:p w14:paraId="5E6348A8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2AD5C1C8" w14:textId="77777777" w:rsidTr="00AC0CC2">
        <w:trPr>
          <w:jc w:val="center"/>
        </w:trPr>
        <w:tc>
          <w:tcPr>
            <w:tcW w:w="701" w:type="dxa"/>
            <w:vAlign w:val="center"/>
          </w:tcPr>
          <w:p w14:paraId="41AF7CA0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t>危险化学品</w:t>
            </w:r>
          </w:p>
        </w:tc>
        <w:tc>
          <w:tcPr>
            <w:tcW w:w="2693" w:type="dxa"/>
            <w:gridSpan w:val="2"/>
          </w:tcPr>
          <w:p w14:paraId="044CE34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剧毒</w:t>
            </w:r>
            <w:r w:rsidRPr="00760B8C">
              <w:rPr>
                <w:rFonts w:ascii="宋体" w:hAnsi="宋体"/>
                <w:b/>
                <w:sz w:val="21"/>
                <w:szCs w:val="21"/>
              </w:rPr>
              <w:t>品</w:t>
            </w:r>
          </w:p>
          <w:p w14:paraId="14B752B7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丙腈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叠氮化钠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氯化汞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氧化汞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液氯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氯气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氰化钠</w:t>
            </w:r>
          </w:p>
          <w:p w14:paraId="57ECF3FF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氰化</w:t>
            </w:r>
            <w:proofErr w:type="gramStart"/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镉</w:t>
            </w:r>
            <w:proofErr w:type="gramEnd"/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氰化钾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氰化氢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砷化氢</w:t>
            </w:r>
          </w:p>
          <w:p w14:paraId="38595C59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其他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：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</w:t>
            </w:r>
          </w:p>
          <w:p w14:paraId="57388C9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易制毒</w:t>
            </w:r>
          </w:p>
          <w:p w14:paraId="2F76308F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硫酸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盐酸</w:t>
            </w:r>
          </w:p>
          <w:p w14:paraId="64319E29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丙酮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醋酸酐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三氯甲烷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乙醚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哌啶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甲苯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苯乙酸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高锰酸钾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</w:t>
            </w:r>
          </w:p>
          <w:p w14:paraId="5E8D7E48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其他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  <w:u w:val="single"/>
              </w:rPr>
              <w:t xml:space="preserve">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</w:t>
            </w:r>
          </w:p>
          <w:p w14:paraId="753285D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易制</w:t>
            </w:r>
            <w:proofErr w:type="gramStart"/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爆</w:t>
            </w:r>
            <w:proofErr w:type="gramEnd"/>
          </w:p>
          <w:p w14:paraId="2E467D3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□硝酸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□发烟</w:t>
            </w:r>
            <w:r w:rsidRPr="00760B8C">
              <w:rPr>
                <w:rFonts w:ascii="宋体" w:hAnsi="宋体"/>
                <w:sz w:val="21"/>
                <w:szCs w:val="21"/>
              </w:rPr>
              <w:t>硝酸</w:t>
            </w:r>
          </w:p>
          <w:p w14:paraId="613DE86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□高氯酸</w:t>
            </w:r>
          </w:p>
          <w:p w14:paraId="1F0A110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□硝酸盐类（如</w:t>
            </w:r>
            <w:r w:rsidRPr="00760B8C">
              <w:rPr>
                <w:sz w:val="21"/>
                <w:szCs w:val="21"/>
              </w:rPr>
              <w:t>硝酸钠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603B662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□氯酸盐</w:t>
            </w:r>
            <w:r w:rsidRPr="00760B8C">
              <w:rPr>
                <w:rFonts w:ascii="宋体" w:hAnsi="宋体"/>
                <w:sz w:val="21"/>
                <w:szCs w:val="21"/>
              </w:rPr>
              <w:t>类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（如</w:t>
            </w:r>
            <w:r w:rsidRPr="00760B8C">
              <w:rPr>
                <w:sz w:val="21"/>
                <w:szCs w:val="21"/>
              </w:rPr>
              <w:t>氯酸钠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61CA934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□高氯酸盐类（如</w:t>
            </w:r>
            <w:r w:rsidRPr="00760B8C">
              <w:rPr>
                <w:sz w:val="21"/>
                <w:szCs w:val="21"/>
              </w:rPr>
              <w:t>高氯酸锂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3380CB9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□重铬酸盐类（如</w:t>
            </w:r>
            <w:r w:rsidRPr="00760B8C">
              <w:rPr>
                <w:sz w:val="21"/>
                <w:szCs w:val="21"/>
              </w:rPr>
              <w:t>重铬酸锂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6F0FD7B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□过氧化物</w:t>
            </w:r>
            <w:r w:rsidRPr="00760B8C">
              <w:rPr>
                <w:rFonts w:ascii="宋体" w:hAnsi="宋体"/>
                <w:sz w:val="21"/>
                <w:szCs w:val="21"/>
              </w:rPr>
              <w:t>和超氧化物（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如</w:t>
            </w:r>
            <w:r w:rsidRPr="00760B8C">
              <w:rPr>
                <w:rFonts w:ascii="宋体" w:hAnsi="宋体"/>
                <w:sz w:val="21"/>
                <w:szCs w:val="21"/>
              </w:rPr>
              <w:t>过氧化氢溶液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（含量</w:t>
            </w:r>
            <w:r w:rsidRPr="00760B8C">
              <w:rPr>
                <w:rFonts w:ascii="宋体" w:hAnsi="宋体"/>
                <w:sz w:val="21"/>
                <w:szCs w:val="21"/>
              </w:rPr>
              <w:t>＞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8</w:t>
            </w:r>
            <w:r w:rsidRPr="00760B8C">
              <w:rPr>
                <w:rFonts w:ascii="宋体" w:hAnsi="宋体"/>
                <w:sz w:val="21"/>
                <w:szCs w:val="21"/>
              </w:rPr>
              <w:t>%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  <w:r w:rsidRPr="00760B8C">
              <w:rPr>
                <w:rFonts w:ascii="宋体" w:hAnsi="宋体"/>
                <w:sz w:val="21"/>
                <w:szCs w:val="21"/>
              </w:rPr>
              <w:t>）</w:t>
            </w:r>
          </w:p>
          <w:p w14:paraId="4DD3829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□易燃物还原</w:t>
            </w:r>
            <w:r w:rsidRPr="00760B8C">
              <w:rPr>
                <w:rFonts w:ascii="宋体" w:hAnsi="宋体"/>
                <w:sz w:val="21"/>
                <w:szCs w:val="21"/>
              </w:rPr>
              <w:t>剂类（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如</w:t>
            </w:r>
            <w:r w:rsidRPr="00760B8C">
              <w:rPr>
                <w:rFonts w:hint="eastAsia"/>
                <w:sz w:val="21"/>
                <w:szCs w:val="21"/>
              </w:rPr>
              <w:t>锂、钠、</w:t>
            </w:r>
            <w:r w:rsidRPr="00760B8C">
              <w:rPr>
                <w:sz w:val="21"/>
                <w:szCs w:val="21"/>
              </w:rPr>
              <w:t>钾</w:t>
            </w:r>
            <w:r w:rsidRPr="00760B8C">
              <w:rPr>
                <w:rFonts w:hint="eastAsia"/>
                <w:sz w:val="21"/>
                <w:szCs w:val="21"/>
              </w:rPr>
              <w:t>、镁、</w:t>
            </w:r>
            <w:r w:rsidRPr="00760B8C">
              <w:rPr>
                <w:sz w:val="21"/>
                <w:szCs w:val="21"/>
              </w:rPr>
              <w:t>镁铝粉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铝粉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硅铝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硫磺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锌尘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锌粉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lastRenderedPageBreak/>
              <w:t>锌灰</w:t>
            </w:r>
            <w:r w:rsidRPr="00760B8C">
              <w:rPr>
                <w:rFonts w:ascii="宋体" w:hAnsi="宋体"/>
                <w:sz w:val="21"/>
                <w:szCs w:val="21"/>
              </w:rPr>
              <w:t>）</w:t>
            </w:r>
          </w:p>
          <w:p w14:paraId="46459F1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硝基化合物类</w:t>
            </w:r>
            <w:r w:rsidRPr="00760B8C">
              <w:rPr>
                <w:sz w:val="21"/>
                <w:szCs w:val="21"/>
              </w:rPr>
              <w:t>（</w:t>
            </w:r>
            <w:r w:rsidRPr="00760B8C">
              <w:rPr>
                <w:rFonts w:hint="eastAsia"/>
                <w:sz w:val="21"/>
                <w:szCs w:val="21"/>
              </w:rPr>
              <w:t>如</w:t>
            </w:r>
            <w:r w:rsidRPr="00760B8C">
              <w:rPr>
                <w:sz w:val="21"/>
                <w:szCs w:val="21"/>
              </w:rPr>
              <w:t>硝基甲烷）</w:t>
            </w:r>
          </w:p>
          <w:p w14:paraId="77F60794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其他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  <w:u w:val="single"/>
              </w:rPr>
              <w:t xml:space="preserve">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</w:p>
          <w:p w14:paraId="348DB61F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□其他危险</w:t>
            </w:r>
            <w:r w:rsidRPr="00760B8C">
              <w:rPr>
                <w:rFonts w:ascii="宋体" w:hAnsi="宋体"/>
                <w:b/>
                <w:sz w:val="21"/>
                <w:szCs w:val="21"/>
              </w:rPr>
              <w:t>化学品</w:t>
            </w:r>
          </w:p>
          <w:p w14:paraId="3B9098C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627" w:type="dxa"/>
          </w:tcPr>
          <w:p w14:paraId="3541079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lastRenderedPageBreak/>
              <w:t>□中毒</w:t>
            </w:r>
          </w:p>
          <w:p w14:paraId="1ACE1AA2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□腐蚀</w:t>
            </w:r>
          </w:p>
          <w:p w14:paraId="6FE0715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□燃烧</w:t>
            </w:r>
            <w:r w:rsidRPr="00760B8C">
              <w:rPr>
                <w:rFonts w:ascii="宋体" w:hAnsi="宋体"/>
                <w:sz w:val="21"/>
                <w:szCs w:val="21"/>
              </w:rPr>
              <w:t>、爆炸</w:t>
            </w:r>
          </w:p>
          <w:p w14:paraId="10693B8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301D559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</w:t>
            </w:r>
          </w:p>
        </w:tc>
        <w:tc>
          <w:tcPr>
            <w:tcW w:w="3402" w:type="dxa"/>
            <w:gridSpan w:val="3"/>
            <w:vMerge/>
          </w:tcPr>
          <w:p w14:paraId="7068D6B2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vMerge/>
          </w:tcPr>
          <w:p w14:paraId="010152E5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6569C675" w14:textId="77777777" w:rsidTr="00AC0CC2">
        <w:trPr>
          <w:jc w:val="center"/>
        </w:trPr>
        <w:tc>
          <w:tcPr>
            <w:tcW w:w="701" w:type="dxa"/>
            <w:vAlign w:val="center"/>
          </w:tcPr>
          <w:p w14:paraId="6577DE09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lastRenderedPageBreak/>
              <w:t>危险</w:t>
            </w:r>
            <w:r w:rsidRPr="00760B8C">
              <w:rPr>
                <w:sz w:val="21"/>
                <w:szCs w:val="21"/>
              </w:rPr>
              <w:t>化学品废弃物</w:t>
            </w:r>
          </w:p>
        </w:tc>
        <w:tc>
          <w:tcPr>
            <w:tcW w:w="2693" w:type="dxa"/>
            <w:gridSpan w:val="2"/>
          </w:tcPr>
          <w:p w14:paraId="428DF67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液态</w:t>
            </w:r>
          </w:p>
          <w:p w14:paraId="5B34364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□含</w:t>
            </w:r>
            <w:r w:rsidRPr="00760B8C">
              <w:rPr>
                <w:rFonts w:ascii="宋体" w:hAnsi="宋体"/>
                <w:sz w:val="21"/>
                <w:szCs w:val="21"/>
              </w:rPr>
              <w:t>卤素废液</w:t>
            </w:r>
          </w:p>
          <w:p w14:paraId="7D120FF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□含</w:t>
            </w:r>
            <w:r w:rsidRPr="00760B8C">
              <w:rPr>
                <w:rFonts w:ascii="宋体" w:hAnsi="宋体"/>
                <w:sz w:val="21"/>
                <w:szCs w:val="21"/>
              </w:rPr>
              <w:t>重金属废液</w:t>
            </w:r>
          </w:p>
          <w:p w14:paraId="38FC357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□氢氟酸废液</w:t>
            </w:r>
          </w:p>
          <w:p w14:paraId="3E9C579F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/>
                <w:sz w:val="21"/>
                <w:szCs w:val="21"/>
              </w:rPr>
              <w:t>剧毒废液</w:t>
            </w:r>
          </w:p>
          <w:p w14:paraId="0EDA417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□有机</w:t>
            </w:r>
            <w:r w:rsidRPr="00760B8C">
              <w:rPr>
                <w:rFonts w:ascii="宋体" w:hAnsi="宋体"/>
                <w:sz w:val="21"/>
                <w:szCs w:val="21"/>
              </w:rPr>
              <w:t>废液</w:t>
            </w:r>
          </w:p>
          <w:p w14:paraId="660EF9E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□其他类型废液</w:t>
            </w:r>
          </w:p>
          <w:p w14:paraId="6795F42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</w:p>
          <w:p w14:paraId="7EC5335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固态</w:t>
            </w:r>
          </w:p>
          <w:p w14:paraId="6E4F9E5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□锐器</w:t>
            </w:r>
            <w:r w:rsidRPr="00760B8C">
              <w:rPr>
                <w:rFonts w:ascii="宋体" w:hAnsi="宋体"/>
                <w:sz w:val="21"/>
                <w:szCs w:val="21"/>
              </w:rPr>
              <w:t>物</w:t>
            </w:r>
          </w:p>
          <w:p w14:paraId="7F7B6F7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□破碎</w:t>
            </w:r>
            <w:r w:rsidRPr="00760B8C">
              <w:rPr>
                <w:rFonts w:ascii="宋体" w:hAnsi="宋体"/>
                <w:sz w:val="21"/>
                <w:szCs w:val="21"/>
              </w:rPr>
              <w:t>玻璃</w:t>
            </w:r>
          </w:p>
          <w:p w14:paraId="3D6FF0B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□沾染</w:t>
            </w:r>
            <w:r w:rsidRPr="00760B8C">
              <w:rPr>
                <w:rFonts w:ascii="宋体" w:hAnsi="宋体"/>
                <w:sz w:val="21"/>
                <w:szCs w:val="21"/>
              </w:rPr>
              <w:t>剧毒试剂固体废弃物</w:t>
            </w:r>
          </w:p>
          <w:p w14:paraId="0A715C4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□废弃</w:t>
            </w:r>
            <w:r w:rsidRPr="00760B8C">
              <w:rPr>
                <w:rFonts w:ascii="宋体" w:hAnsi="宋体"/>
                <w:sz w:val="21"/>
                <w:szCs w:val="21"/>
              </w:rPr>
              <w:t>试剂</w:t>
            </w:r>
          </w:p>
          <w:p w14:paraId="39EE603F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</w:t>
            </w:r>
            <w:r w:rsidRPr="00760B8C">
              <w:rPr>
                <w:rFonts w:ascii="宋体" w:hAnsi="宋体"/>
                <w:sz w:val="21"/>
                <w:szCs w:val="21"/>
              </w:rPr>
              <w:t>固体废弃物</w:t>
            </w:r>
          </w:p>
          <w:p w14:paraId="08EF10C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</w:p>
          <w:p w14:paraId="56645FF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  <w:r w:rsidRPr="00760B8C">
              <w:rPr>
                <w:rFonts w:ascii="宋体" w:hAnsi="宋体"/>
                <w:b/>
                <w:sz w:val="21"/>
                <w:szCs w:val="21"/>
              </w:rPr>
              <w:t>废弃</w:t>
            </w: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危险</w:t>
            </w:r>
            <w:r w:rsidRPr="00760B8C">
              <w:rPr>
                <w:rFonts w:ascii="宋体" w:hAnsi="宋体"/>
                <w:b/>
                <w:sz w:val="21"/>
                <w:szCs w:val="21"/>
              </w:rPr>
              <w:t>化学废弃物</w:t>
            </w:r>
          </w:p>
          <w:p w14:paraId="63C34CB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1627" w:type="dxa"/>
          </w:tcPr>
          <w:p w14:paraId="5663FB1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□中毒</w:t>
            </w:r>
          </w:p>
          <w:p w14:paraId="54A3F0E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□腐蚀</w:t>
            </w:r>
          </w:p>
          <w:p w14:paraId="305CAD93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□燃烧</w:t>
            </w:r>
            <w:r w:rsidRPr="00760B8C">
              <w:rPr>
                <w:rFonts w:ascii="宋体" w:hAnsi="宋体"/>
                <w:sz w:val="21"/>
                <w:szCs w:val="21"/>
              </w:rPr>
              <w:t>、爆炸</w:t>
            </w:r>
          </w:p>
          <w:p w14:paraId="6E7B9EF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□割伤</w:t>
            </w:r>
          </w:p>
          <w:p w14:paraId="178E5D46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4B9CFD5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</w:t>
            </w:r>
          </w:p>
        </w:tc>
        <w:tc>
          <w:tcPr>
            <w:tcW w:w="3402" w:type="dxa"/>
            <w:gridSpan w:val="3"/>
            <w:vMerge/>
          </w:tcPr>
          <w:p w14:paraId="60B04501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vMerge/>
          </w:tcPr>
          <w:p w14:paraId="65541300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01A25695" w14:textId="77777777" w:rsidTr="00AC0CC2">
        <w:trPr>
          <w:jc w:val="center"/>
        </w:trPr>
        <w:tc>
          <w:tcPr>
            <w:tcW w:w="701" w:type="dxa"/>
            <w:vAlign w:val="center"/>
          </w:tcPr>
          <w:p w14:paraId="25EF6014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t>生物</w:t>
            </w:r>
          </w:p>
        </w:tc>
        <w:tc>
          <w:tcPr>
            <w:tcW w:w="2693" w:type="dxa"/>
            <w:gridSpan w:val="2"/>
          </w:tcPr>
          <w:p w14:paraId="6B45B67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□病原</w:t>
            </w:r>
            <w:r w:rsidRPr="00760B8C">
              <w:rPr>
                <w:rFonts w:asciiTheme="minorEastAsia" w:hAnsiTheme="minorEastAsia"/>
                <w:sz w:val="21"/>
                <w:szCs w:val="21"/>
              </w:rPr>
              <w:t>微生物</w:t>
            </w:r>
          </w:p>
          <w:p w14:paraId="6C76770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□实验</w:t>
            </w:r>
            <w:r w:rsidRPr="00760B8C">
              <w:rPr>
                <w:rFonts w:asciiTheme="minorEastAsia" w:hAnsiTheme="minorEastAsia"/>
                <w:sz w:val="21"/>
                <w:szCs w:val="21"/>
              </w:rPr>
              <w:t>动物</w:t>
            </w:r>
          </w:p>
          <w:p w14:paraId="17C057F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□其他</w:t>
            </w:r>
          </w:p>
          <w:p w14:paraId="48FBD9F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627" w:type="dxa"/>
          </w:tcPr>
          <w:p w14:paraId="00E6229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□个体</w:t>
            </w:r>
            <w:r w:rsidRPr="00760B8C">
              <w:rPr>
                <w:rFonts w:ascii="宋体" w:hAnsi="宋体"/>
                <w:sz w:val="21"/>
                <w:szCs w:val="21"/>
              </w:rPr>
              <w:t>感染</w:t>
            </w:r>
          </w:p>
          <w:p w14:paraId="17C9BB5F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□群体</w:t>
            </w:r>
            <w:r w:rsidRPr="00760B8C">
              <w:rPr>
                <w:rFonts w:ascii="宋体" w:hAnsi="宋体"/>
                <w:sz w:val="21"/>
                <w:szCs w:val="21"/>
              </w:rPr>
              <w:t>感染</w:t>
            </w:r>
          </w:p>
          <w:p w14:paraId="3125EE0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172A331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3402" w:type="dxa"/>
            <w:gridSpan w:val="3"/>
            <w:vMerge/>
          </w:tcPr>
          <w:p w14:paraId="48F6CAB1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vMerge/>
          </w:tcPr>
          <w:p w14:paraId="3ECAB584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21312E76" w14:textId="77777777" w:rsidTr="00AC0CC2">
        <w:trPr>
          <w:trHeight w:val="1454"/>
          <w:jc w:val="center"/>
        </w:trPr>
        <w:tc>
          <w:tcPr>
            <w:tcW w:w="9819" w:type="dxa"/>
            <w:gridSpan w:val="8"/>
            <w:vAlign w:val="center"/>
          </w:tcPr>
          <w:p w14:paraId="3FC893B0" w14:textId="77777777" w:rsidR="007C037D" w:rsidRPr="00760B8C" w:rsidRDefault="007C037D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其他危险源</w:t>
            </w:r>
            <w:r w:rsidRPr="00760B8C">
              <w:rPr>
                <w:sz w:val="21"/>
                <w:szCs w:val="21"/>
              </w:rPr>
              <w:t>（</w:t>
            </w:r>
            <w:r w:rsidRPr="00760B8C">
              <w:rPr>
                <w:rFonts w:hint="eastAsia"/>
                <w:sz w:val="21"/>
                <w:szCs w:val="21"/>
              </w:rPr>
              <w:t>上述</w:t>
            </w:r>
            <w:r w:rsidRPr="00760B8C">
              <w:rPr>
                <w:sz w:val="21"/>
                <w:szCs w:val="21"/>
              </w:rPr>
              <w:t>未涉及到的</w:t>
            </w:r>
            <w:r w:rsidRPr="00760B8C">
              <w:rPr>
                <w:rFonts w:hint="eastAsia"/>
                <w:sz w:val="21"/>
                <w:szCs w:val="21"/>
              </w:rPr>
              <w:t>实验环境、实验原料、实验设备、实验工艺路线等安全风险</w:t>
            </w:r>
            <w:r w:rsidRPr="00760B8C">
              <w:rPr>
                <w:sz w:val="21"/>
                <w:szCs w:val="21"/>
              </w:rPr>
              <w:t>）</w:t>
            </w:r>
          </w:p>
          <w:p w14:paraId="7EB326E3" w14:textId="77777777" w:rsidR="007C037D" w:rsidRPr="00267125" w:rsidRDefault="007C037D" w:rsidP="00267125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</w:p>
          <w:p w14:paraId="5BD54E7E" w14:textId="6092A61E" w:rsidR="00267125" w:rsidRPr="00267125" w:rsidRDefault="00267125" w:rsidP="00267125">
            <w:pPr>
              <w:ind w:firstLine="560"/>
              <w:rPr>
                <w:rFonts w:hint="eastAsia"/>
              </w:rPr>
            </w:pPr>
          </w:p>
        </w:tc>
      </w:tr>
      <w:tr w:rsidR="00760B8C" w:rsidRPr="00760B8C" w14:paraId="0D7921AF" w14:textId="77777777" w:rsidTr="00DC4A12">
        <w:trPr>
          <w:trHeight w:val="1765"/>
          <w:jc w:val="center"/>
        </w:trPr>
        <w:tc>
          <w:tcPr>
            <w:tcW w:w="9819" w:type="dxa"/>
            <w:gridSpan w:val="8"/>
          </w:tcPr>
          <w:p w14:paraId="76D033EA" w14:textId="4D7A947E" w:rsidR="004E6E1E" w:rsidRPr="00760B8C" w:rsidRDefault="004E6E1E" w:rsidP="004E6E1E">
            <w:pPr>
              <w:pStyle w:val="a4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760B8C">
              <w:rPr>
                <w:rFonts w:asciiTheme="minorEastAsia" w:hAnsiTheme="minorEastAsia" w:hint="eastAsia"/>
                <w:szCs w:val="21"/>
              </w:rPr>
              <w:t>本</w:t>
            </w:r>
            <w:r w:rsidR="00896711" w:rsidRPr="00760B8C">
              <w:rPr>
                <w:rFonts w:asciiTheme="minorEastAsia" w:hAnsiTheme="minorEastAsia" w:hint="eastAsia"/>
                <w:szCs w:val="21"/>
              </w:rPr>
              <w:t>实验</w:t>
            </w:r>
            <w:r w:rsidRPr="00760B8C">
              <w:rPr>
                <w:rFonts w:asciiTheme="minorEastAsia" w:hAnsiTheme="minorEastAsia" w:hint="eastAsia"/>
                <w:szCs w:val="21"/>
              </w:rPr>
              <w:t>存在哪类安全风险？  □较高安全风险   □一般安全风险   □较低安全风险</w:t>
            </w:r>
          </w:p>
          <w:p w14:paraId="2C648A0D" w14:textId="3E5EBA1B" w:rsidR="004E6E1E" w:rsidRPr="00760B8C" w:rsidRDefault="004E6E1E" w:rsidP="004E6E1E">
            <w:pPr>
              <w:pStyle w:val="a4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760B8C">
              <w:rPr>
                <w:rFonts w:asciiTheme="minorEastAsia" w:hAnsiTheme="minorEastAsia" w:hint="eastAsia"/>
                <w:szCs w:val="21"/>
              </w:rPr>
              <w:t>防范措施及应急预案是否满足该</w:t>
            </w:r>
            <w:r w:rsidR="00896711" w:rsidRPr="00760B8C">
              <w:rPr>
                <w:rFonts w:asciiTheme="minorEastAsia" w:hAnsiTheme="minorEastAsia" w:hint="eastAsia"/>
                <w:szCs w:val="21"/>
              </w:rPr>
              <w:t>实验</w:t>
            </w:r>
            <w:r w:rsidRPr="00760B8C">
              <w:rPr>
                <w:rFonts w:asciiTheme="minorEastAsia" w:hAnsiTheme="minorEastAsia" w:hint="eastAsia"/>
                <w:szCs w:val="21"/>
              </w:rPr>
              <w:t>安全需求？       □是       □否</w:t>
            </w:r>
          </w:p>
          <w:p w14:paraId="297DBFF0" w14:textId="72D437BA" w:rsidR="004E6E1E" w:rsidRPr="00760B8C" w:rsidRDefault="004E6E1E" w:rsidP="00267125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本人承诺对</w:t>
            </w:r>
            <w:r w:rsidR="00896711" w:rsidRPr="00760B8C">
              <w:rPr>
                <w:rFonts w:asciiTheme="minorEastAsia" w:hAnsiTheme="minorEastAsia" w:hint="eastAsia"/>
                <w:sz w:val="21"/>
                <w:szCs w:val="21"/>
              </w:rPr>
              <w:t>实验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危险源识别和安全风险等级认定客观真实，且制定了安全风险防范措施及应急预案。</w:t>
            </w:r>
            <w:r w:rsidRPr="00760B8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</w:p>
          <w:p w14:paraId="79B66C67" w14:textId="77777777" w:rsidR="00267125" w:rsidRDefault="004E6E1E" w:rsidP="003B16F5">
            <w:pPr>
              <w:spacing w:line="200" w:lineRule="exact"/>
              <w:ind w:rightChars="1000" w:right="2800" w:firstLine="42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</w:p>
          <w:p w14:paraId="58392E55" w14:textId="6669AA32" w:rsidR="004E6E1E" w:rsidRDefault="00267125" w:rsidP="00267125">
            <w:pPr>
              <w:spacing w:line="480" w:lineRule="exact"/>
              <w:ind w:rightChars="1000" w:right="2800" w:firstLine="42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学生</w:t>
            </w:r>
            <w:r w:rsidR="004E6E1E" w:rsidRPr="00760B8C">
              <w:rPr>
                <w:rFonts w:asciiTheme="minorEastAsia" w:hAnsiTheme="minorEastAsia" w:hint="eastAsia"/>
                <w:sz w:val="21"/>
                <w:szCs w:val="21"/>
              </w:rPr>
              <w:t>签字：</w:t>
            </w:r>
            <w:r w:rsidR="004E6E1E"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               </w:t>
            </w:r>
          </w:p>
          <w:p w14:paraId="180A35F7" w14:textId="65B42DFE" w:rsidR="00267125" w:rsidRPr="00760B8C" w:rsidRDefault="00267125" w:rsidP="00267125">
            <w:pPr>
              <w:spacing w:line="480" w:lineRule="exact"/>
              <w:ind w:rightChars="1000" w:right="2800" w:firstLine="42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在校</w:t>
            </w:r>
            <w:r>
              <w:rPr>
                <w:rFonts w:asciiTheme="minorEastAsia" w:hAnsiTheme="minorEastAsia"/>
                <w:sz w:val="21"/>
                <w:szCs w:val="21"/>
              </w:rPr>
              <w:t>指导教师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签字：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             </w:t>
            </w:r>
          </w:p>
          <w:p w14:paraId="3BD82CCB" w14:textId="77777777" w:rsidR="00267125" w:rsidRDefault="004E6E1E" w:rsidP="004E6E1E">
            <w:pPr>
              <w:spacing w:line="320" w:lineRule="exact"/>
              <w:ind w:firstLine="42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                      </w:t>
            </w:r>
          </w:p>
          <w:p w14:paraId="24B34C0C" w14:textId="6F3B3226" w:rsidR="004E6E1E" w:rsidRPr="00760B8C" w:rsidRDefault="004E6E1E" w:rsidP="004E6E1E">
            <w:pPr>
              <w:spacing w:line="320" w:lineRule="exact"/>
              <w:ind w:firstLine="42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  </w:t>
            </w:r>
          </w:p>
        </w:tc>
      </w:tr>
    </w:tbl>
    <w:p w14:paraId="7B76F512" w14:textId="2D0025C9" w:rsidR="00F67208" w:rsidRPr="00760B8C" w:rsidRDefault="00F67208" w:rsidP="00267125">
      <w:pPr>
        <w:pStyle w:val="2"/>
        <w:ind w:firstLine="643"/>
      </w:pPr>
    </w:p>
    <w:sectPr w:rsidR="00F67208" w:rsidRPr="0076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6DC72" w14:textId="77777777" w:rsidR="006A1980" w:rsidRDefault="006A1980" w:rsidP="00500E38">
      <w:pPr>
        <w:spacing w:line="240" w:lineRule="auto"/>
        <w:ind w:firstLine="560"/>
      </w:pPr>
      <w:r>
        <w:separator/>
      </w:r>
    </w:p>
  </w:endnote>
  <w:endnote w:type="continuationSeparator" w:id="0">
    <w:p w14:paraId="7259D084" w14:textId="77777777" w:rsidR="006A1980" w:rsidRDefault="006A1980" w:rsidP="00500E3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华文中宋...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D123" w14:textId="77777777" w:rsidR="00500E38" w:rsidRDefault="00500E38" w:rsidP="00500E38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844832"/>
      <w:docPartObj>
        <w:docPartGallery w:val="Page Numbers (Bottom of Page)"/>
        <w:docPartUnique/>
      </w:docPartObj>
    </w:sdtPr>
    <w:sdtEndPr/>
    <w:sdtContent>
      <w:p w14:paraId="3F5050CC" w14:textId="77777777" w:rsidR="00500E38" w:rsidRDefault="00500E38" w:rsidP="00500E38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6F5" w:rsidRPr="003B16F5">
          <w:rPr>
            <w:noProof/>
            <w:lang w:val="zh-CN"/>
          </w:rPr>
          <w:t>3</w:t>
        </w:r>
        <w:r>
          <w:fldChar w:fldCharType="end"/>
        </w:r>
      </w:p>
    </w:sdtContent>
  </w:sdt>
  <w:p w14:paraId="07387BF4" w14:textId="77777777" w:rsidR="00500E38" w:rsidRDefault="00500E38" w:rsidP="00500E38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4515" w14:textId="77777777" w:rsidR="00500E38" w:rsidRDefault="00500E38" w:rsidP="00500E3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9D98A" w14:textId="77777777" w:rsidR="006A1980" w:rsidRDefault="006A1980" w:rsidP="00500E38">
      <w:pPr>
        <w:spacing w:line="240" w:lineRule="auto"/>
        <w:ind w:firstLine="560"/>
      </w:pPr>
      <w:r>
        <w:separator/>
      </w:r>
    </w:p>
  </w:footnote>
  <w:footnote w:type="continuationSeparator" w:id="0">
    <w:p w14:paraId="7017F078" w14:textId="77777777" w:rsidR="006A1980" w:rsidRDefault="006A1980" w:rsidP="00500E3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B2D31" w14:textId="77777777" w:rsidR="00500E38" w:rsidRDefault="00500E38" w:rsidP="00500E3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F029F" w14:textId="77777777" w:rsidR="00500E38" w:rsidRDefault="00500E38" w:rsidP="008E21E8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45AA" w14:textId="77777777" w:rsidR="00500E38" w:rsidRDefault="00500E38" w:rsidP="00500E3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2A4C"/>
    <w:multiLevelType w:val="hybridMultilevel"/>
    <w:tmpl w:val="54860854"/>
    <w:lvl w:ilvl="0" w:tplc="ACB2B020">
      <w:start w:val="3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9277F14"/>
    <w:multiLevelType w:val="hybridMultilevel"/>
    <w:tmpl w:val="5AAAC732"/>
    <w:lvl w:ilvl="0" w:tplc="6734A6A2">
      <w:start w:val="1"/>
      <w:numFmt w:val="decimal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4C3052"/>
    <w:multiLevelType w:val="hybridMultilevel"/>
    <w:tmpl w:val="F2149368"/>
    <w:lvl w:ilvl="0" w:tplc="FB1ADB8A">
      <w:start w:val="3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9742CC9"/>
    <w:multiLevelType w:val="hybridMultilevel"/>
    <w:tmpl w:val="F7E0CE72"/>
    <w:lvl w:ilvl="0" w:tplc="80F80C4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ED"/>
    <w:rsid w:val="000019EF"/>
    <w:rsid w:val="00016711"/>
    <w:rsid w:val="00022A8D"/>
    <w:rsid w:val="0003088D"/>
    <w:rsid w:val="000309ED"/>
    <w:rsid w:val="00047ED8"/>
    <w:rsid w:val="00056C15"/>
    <w:rsid w:val="00061819"/>
    <w:rsid w:val="00062130"/>
    <w:rsid w:val="00062CB0"/>
    <w:rsid w:val="000645AD"/>
    <w:rsid w:val="00066300"/>
    <w:rsid w:val="00071871"/>
    <w:rsid w:val="000725EE"/>
    <w:rsid w:val="0007605B"/>
    <w:rsid w:val="00082AFC"/>
    <w:rsid w:val="00084347"/>
    <w:rsid w:val="00084B8C"/>
    <w:rsid w:val="0009447E"/>
    <w:rsid w:val="00094BC4"/>
    <w:rsid w:val="00097F55"/>
    <w:rsid w:val="000A49BD"/>
    <w:rsid w:val="000A6470"/>
    <w:rsid w:val="000A694B"/>
    <w:rsid w:val="000B202C"/>
    <w:rsid w:val="000C0295"/>
    <w:rsid w:val="000D0CCB"/>
    <w:rsid w:val="000D16B0"/>
    <w:rsid w:val="000D2BD0"/>
    <w:rsid w:val="000D6981"/>
    <w:rsid w:val="000E4593"/>
    <w:rsid w:val="000E6AAD"/>
    <w:rsid w:val="000E6CC7"/>
    <w:rsid w:val="000F3F0D"/>
    <w:rsid w:val="00100CF2"/>
    <w:rsid w:val="001013CB"/>
    <w:rsid w:val="00103F0F"/>
    <w:rsid w:val="001061B2"/>
    <w:rsid w:val="00116BA7"/>
    <w:rsid w:val="00131F75"/>
    <w:rsid w:val="00134DC6"/>
    <w:rsid w:val="001367DB"/>
    <w:rsid w:val="00140759"/>
    <w:rsid w:val="0014115E"/>
    <w:rsid w:val="001415F6"/>
    <w:rsid w:val="00143622"/>
    <w:rsid w:val="00146034"/>
    <w:rsid w:val="001465B5"/>
    <w:rsid w:val="001521EB"/>
    <w:rsid w:val="001535AF"/>
    <w:rsid w:val="001551FE"/>
    <w:rsid w:val="00155991"/>
    <w:rsid w:val="001677F7"/>
    <w:rsid w:val="00174673"/>
    <w:rsid w:val="00174CA9"/>
    <w:rsid w:val="00176628"/>
    <w:rsid w:val="00182016"/>
    <w:rsid w:val="001866F2"/>
    <w:rsid w:val="00191183"/>
    <w:rsid w:val="00191ACD"/>
    <w:rsid w:val="00196F3E"/>
    <w:rsid w:val="001A188E"/>
    <w:rsid w:val="001B56A1"/>
    <w:rsid w:val="001B5B88"/>
    <w:rsid w:val="001B73B8"/>
    <w:rsid w:val="001C05CD"/>
    <w:rsid w:val="001C2F92"/>
    <w:rsid w:val="001C3C06"/>
    <w:rsid w:val="001C43FA"/>
    <w:rsid w:val="001D3EC7"/>
    <w:rsid w:val="001D5654"/>
    <w:rsid w:val="001E161F"/>
    <w:rsid w:val="001F2C01"/>
    <w:rsid w:val="001F337C"/>
    <w:rsid w:val="00205F78"/>
    <w:rsid w:val="00207A52"/>
    <w:rsid w:val="00210C98"/>
    <w:rsid w:val="002123EE"/>
    <w:rsid w:val="002127EF"/>
    <w:rsid w:val="0021352A"/>
    <w:rsid w:val="00222857"/>
    <w:rsid w:val="00226EE8"/>
    <w:rsid w:val="00233DFC"/>
    <w:rsid w:val="00243197"/>
    <w:rsid w:val="00267125"/>
    <w:rsid w:val="002718EA"/>
    <w:rsid w:val="00272135"/>
    <w:rsid w:val="00275969"/>
    <w:rsid w:val="00290F90"/>
    <w:rsid w:val="00292858"/>
    <w:rsid w:val="002928EC"/>
    <w:rsid w:val="00292F48"/>
    <w:rsid w:val="0029684E"/>
    <w:rsid w:val="00297BBE"/>
    <w:rsid w:val="002A18A1"/>
    <w:rsid w:val="002B1AAB"/>
    <w:rsid w:val="002B2986"/>
    <w:rsid w:val="002B7CFA"/>
    <w:rsid w:val="002D61AD"/>
    <w:rsid w:val="002E18C6"/>
    <w:rsid w:val="002F0EB5"/>
    <w:rsid w:val="002F373C"/>
    <w:rsid w:val="00301139"/>
    <w:rsid w:val="0031085E"/>
    <w:rsid w:val="00310A6C"/>
    <w:rsid w:val="00314951"/>
    <w:rsid w:val="003239EF"/>
    <w:rsid w:val="0033076B"/>
    <w:rsid w:val="0033104D"/>
    <w:rsid w:val="0033265D"/>
    <w:rsid w:val="00332E51"/>
    <w:rsid w:val="00334288"/>
    <w:rsid w:val="00341D53"/>
    <w:rsid w:val="00342DF5"/>
    <w:rsid w:val="003478B4"/>
    <w:rsid w:val="00347D2D"/>
    <w:rsid w:val="00351D5D"/>
    <w:rsid w:val="003520FF"/>
    <w:rsid w:val="00362260"/>
    <w:rsid w:val="00363B1B"/>
    <w:rsid w:val="00367798"/>
    <w:rsid w:val="00371111"/>
    <w:rsid w:val="003804D7"/>
    <w:rsid w:val="00382DDC"/>
    <w:rsid w:val="0038664B"/>
    <w:rsid w:val="00395BFF"/>
    <w:rsid w:val="00396F16"/>
    <w:rsid w:val="003A0EA3"/>
    <w:rsid w:val="003A44E9"/>
    <w:rsid w:val="003B0D9E"/>
    <w:rsid w:val="003B16F5"/>
    <w:rsid w:val="003B2CE6"/>
    <w:rsid w:val="003B3950"/>
    <w:rsid w:val="003D08B3"/>
    <w:rsid w:val="003D477D"/>
    <w:rsid w:val="003D5083"/>
    <w:rsid w:val="003E5610"/>
    <w:rsid w:val="003E6C3C"/>
    <w:rsid w:val="00400620"/>
    <w:rsid w:val="004107B7"/>
    <w:rsid w:val="004148FA"/>
    <w:rsid w:val="00416680"/>
    <w:rsid w:val="00426201"/>
    <w:rsid w:val="004340A4"/>
    <w:rsid w:val="00434930"/>
    <w:rsid w:val="00434D76"/>
    <w:rsid w:val="00435424"/>
    <w:rsid w:val="00435F5E"/>
    <w:rsid w:val="00440F6A"/>
    <w:rsid w:val="00455BE5"/>
    <w:rsid w:val="00463D5A"/>
    <w:rsid w:val="00467029"/>
    <w:rsid w:val="00471FDA"/>
    <w:rsid w:val="00474913"/>
    <w:rsid w:val="00481DC7"/>
    <w:rsid w:val="004937A8"/>
    <w:rsid w:val="00495477"/>
    <w:rsid w:val="00496DB2"/>
    <w:rsid w:val="004A0931"/>
    <w:rsid w:val="004B28EE"/>
    <w:rsid w:val="004B7B1F"/>
    <w:rsid w:val="004D3B93"/>
    <w:rsid w:val="004D4585"/>
    <w:rsid w:val="004D5D6F"/>
    <w:rsid w:val="004E6E1E"/>
    <w:rsid w:val="004F21BA"/>
    <w:rsid w:val="004F5D00"/>
    <w:rsid w:val="00500E38"/>
    <w:rsid w:val="00502D51"/>
    <w:rsid w:val="00504B82"/>
    <w:rsid w:val="005165D8"/>
    <w:rsid w:val="005172AF"/>
    <w:rsid w:val="005460ED"/>
    <w:rsid w:val="00547167"/>
    <w:rsid w:val="0055100F"/>
    <w:rsid w:val="0056459A"/>
    <w:rsid w:val="005743FB"/>
    <w:rsid w:val="00574CB1"/>
    <w:rsid w:val="00584711"/>
    <w:rsid w:val="00591B4A"/>
    <w:rsid w:val="00597D24"/>
    <w:rsid w:val="005A129F"/>
    <w:rsid w:val="005A3F3C"/>
    <w:rsid w:val="005A4D72"/>
    <w:rsid w:val="005A735A"/>
    <w:rsid w:val="005B071C"/>
    <w:rsid w:val="005C32E8"/>
    <w:rsid w:val="005C5117"/>
    <w:rsid w:val="005C6C7E"/>
    <w:rsid w:val="005D0711"/>
    <w:rsid w:val="005D470E"/>
    <w:rsid w:val="005D548B"/>
    <w:rsid w:val="005D7B08"/>
    <w:rsid w:val="005D7ECF"/>
    <w:rsid w:val="005E049C"/>
    <w:rsid w:val="005F311D"/>
    <w:rsid w:val="005F4DE2"/>
    <w:rsid w:val="005F4FEB"/>
    <w:rsid w:val="005F5362"/>
    <w:rsid w:val="005F7468"/>
    <w:rsid w:val="005F74F4"/>
    <w:rsid w:val="006029F6"/>
    <w:rsid w:val="0060588F"/>
    <w:rsid w:val="0062002F"/>
    <w:rsid w:val="0063283D"/>
    <w:rsid w:val="00633B43"/>
    <w:rsid w:val="006360E2"/>
    <w:rsid w:val="006372D3"/>
    <w:rsid w:val="00642E15"/>
    <w:rsid w:val="00643C55"/>
    <w:rsid w:val="00653367"/>
    <w:rsid w:val="00662633"/>
    <w:rsid w:val="00674206"/>
    <w:rsid w:val="00675E9C"/>
    <w:rsid w:val="00677449"/>
    <w:rsid w:val="00683D26"/>
    <w:rsid w:val="00694DED"/>
    <w:rsid w:val="00696A4B"/>
    <w:rsid w:val="006A078A"/>
    <w:rsid w:val="006A1980"/>
    <w:rsid w:val="006B0787"/>
    <w:rsid w:val="006B2D2C"/>
    <w:rsid w:val="006B35AA"/>
    <w:rsid w:val="006B571F"/>
    <w:rsid w:val="006D0E77"/>
    <w:rsid w:val="006D54CA"/>
    <w:rsid w:val="006D6AAA"/>
    <w:rsid w:val="006E45DC"/>
    <w:rsid w:val="006E4EB6"/>
    <w:rsid w:val="006F0285"/>
    <w:rsid w:val="006F2B8D"/>
    <w:rsid w:val="006F4B06"/>
    <w:rsid w:val="00700011"/>
    <w:rsid w:val="007003A3"/>
    <w:rsid w:val="0070446A"/>
    <w:rsid w:val="00707F0F"/>
    <w:rsid w:val="00720598"/>
    <w:rsid w:val="00721231"/>
    <w:rsid w:val="00727D5A"/>
    <w:rsid w:val="00736B05"/>
    <w:rsid w:val="00736E27"/>
    <w:rsid w:val="00737B72"/>
    <w:rsid w:val="00760925"/>
    <w:rsid w:val="00760B8C"/>
    <w:rsid w:val="007619F1"/>
    <w:rsid w:val="0076492A"/>
    <w:rsid w:val="007660F9"/>
    <w:rsid w:val="00766260"/>
    <w:rsid w:val="00771B4A"/>
    <w:rsid w:val="0077272C"/>
    <w:rsid w:val="0077413B"/>
    <w:rsid w:val="00781723"/>
    <w:rsid w:val="00785359"/>
    <w:rsid w:val="00785AAE"/>
    <w:rsid w:val="00785B84"/>
    <w:rsid w:val="007A0F4D"/>
    <w:rsid w:val="007A1E78"/>
    <w:rsid w:val="007B4E13"/>
    <w:rsid w:val="007C037D"/>
    <w:rsid w:val="007C0569"/>
    <w:rsid w:val="007C71C3"/>
    <w:rsid w:val="007C76B9"/>
    <w:rsid w:val="007C7A5B"/>
    <w:rsid w:val="007C7E24"/>
    <w:rsid w:val="007D0EC7"/>
    <w:rsid w:val="007D0F40"/>
    <w:rsid w:val="007D6598"/>
    <w:rsid w:val="007E1723"/>
    <w:rsid w:val="007E1C1C"/>
    <w:rsid w:val="007E6E71"/>
    <w:rsid w:val="007F302A"/>
    <w:rsid w:val="007F3C1B"/>
    <w:rsid w:val="007F699F"/>
    <w:rsid w:val="007F71E8"/>
    <w:rsid w:val="008030E8"/>
    <w:rsid w:val="00805573"/>
    <w:rsid w:val="00811A36"/>
    <w:rsid w:val="008147F5"/>
    <w:rsid w:val="00820862"/>
    <w:rsid w:val="008272E6"/>
    <w:rsid w:val="00830C60"/>
    <w:rsid w:val="008313F5"/>
    <w:rsid w:val="00836028"/>
    <w:rsid w:val="00857AA9"/>
    <w:rsid w:val="00862135"/>
    <w:rsid w:val="00875B08"/>
    <w:rsid w:val="008910A2"/>
    <w:rsid w:val="00896711"/>
    <w:rsid w:val="00896AAB"/>
    <w:rsid w:val="0089726A"/>
    <w:rsid w:val="008B0F44"/>
    <w:rsid w:val="008C3B84"/>
    <w:rsid w:val="008C4249"/>
    <w:rsid w:val="008C6899"/>
    <w:rsid w:val="008C75BE"/>
    <w:rsid w:val="008D1BCB"/>
    <w:rsid w:val="008D24A3"/>
    <w:rsid w:val="008D394F"/>
    <w:rsid w:val="008E1966"/>
    <w:rsid w:val="008E21E8"/>
    <w:rsid w:val="008E6551"/>
    <w:rsid w:val="008F01D4"/>
    <w:rsid w:val="008F06D3"/>
    <w:rsid w:val="008F16C9"/>
    <w:rsid w:val="008F30EE"/>
    <w:rsid w:val="0090450B"/>
    <w:rsid w:val="00905AED"/>
    <w:rsid w:val="0091189D"/>
    <w:rsid w:val="0091728D"/>
    <w:rsid w:val="00920470"/>
    <w:rsid w:val="009348A8"/>
    <w:rsid w:val="00937110"/>
    <w:rsid w:val="00943C9F"/>
    <w:rsid w:val="00945969"/>
    <w:rsid w:val="009506EC"/>
    <w:rsid w:val="00952799"/>
    <w:rsid w:val="009607C3"/>
    <w:rsid w:val="009645A3"/>
    <w:rsid w:val="00973711"/>
    <w:rsid w:val="0098123C"/>
    <w:rsid w:val="0098196E"/>
    <w:rsid w:val="009871F2"/>
    <w:rsid w:val="009932BC"/>
    <w:rsid w:val="009A0480"/>
    <w:rsid w:val="009A2472"/>
    <w:rsid w:val="009C6321"/>
    <w:rsid w:val="009D2605"/>
    <w:rsid w:val="009D404D"/>
    <w:rsid w:val="009D7189"/>
    <w:rsid w:val="009E589C"/>
    <w:rsid w:val="009E5B40"/>
    <w:rsid w:val="009F14A9"/>
    <w:rsid w:val="009F344E"/>
    <w:rsid w:val="009F38C7"/>
    <w:rsid w:val="009F5534"/>
    <w:rsid w:val="00A07224"/>
    <w:rsid w:val="00A154A8"/>
    <w:rsid w:val="00A16067"/>
    <w:rsid w:val="00A20529"/>
    <w:rsid w:val="00A25EBE"/>
    <w:rsid w:val="00A34D81"/>
    <w:rsid w:val="00A46797"/>
    <w:rsid w:val="00A50D32"/>
    <w:rsid w:val="00A553BA"/>
    <w:rsid w:val="00A56794"/>
    <w:rsid w:val="00A643AB"/>
    <w:rsid w:val="00A722BE"/>
    <w:rsid w:val="00A85DBC"/>
    <w:rsid w:val="00A8724C"/>
    <w:rsid w:val="00A91F14"/>
    <w:rsid w:val="00A9607A"/>
    <w:rsid w:val="00AA56AC"/>
    <w:rsid w:val="00AA6561"/>
    <w:rsid w:val="00AB0720"/>
    <w:rsid w:val="00AB4DB1"/>
    <w:rsid w:val="00AC0CC2"/>
    <w:rsid w:val="00AC1532"/>
    <w:rsid w:val="00AC16B9"/>
    <w:rsid w:val="00AC1968"/>
    <w:rsid w:val="00AC32C2"/>
    <w:rsid w:val="00AD5D53"/>
    <w:rsid w:val="00AD6621"/>
    <w:rsid w:val="00AE277D"/>
    <w:rsid w:val="00AE66C4"/>
    <w:rsid w:val="00B123A1"/>
    <w:rsid w:val="00B12AA5"/>
    <w:rsid w:val="00B20621"/>
    <w:rsid w:val="00B25B19"/>
    <w:rsid w:val="00B479F9"/>
    <w:rsid w:val="00B5705D"/>
    <w:rsid w:val="00B636C2"/>
    <w:rsid w:val="00B8176F"/>
    <w:rsid w:val="00B850A7"/>
    <w:rsid w:val="00B96617"/>
    <w:rsid w:val="00BA2CE8"/>
    <w:rsid w:val="00BB1E9F"/>
    <w:rsid w:val="00BB4BA3"/>
    <w:rsid w:val="00BB4F86"/>
    <w:rsid w:val="00BB5D49"/>
    <w:rsid w:val="00BC0AF3"/>
    <w:rsid w:val="00BC677E"/>
    <w:rsid w:val="00BD5062"/>
    <w:rsid w:val="00BD5079"/>
    <w:rsid w:val="00BD53E0"/>
    <w:rsid w:val="00BD6AE4"/>
    <w:rsid w:val="00BE2347"/>
    <w:rsid w:val="00BF5724"/>
    <w:rsid w:val="00C01944"/>
    <w:rsid w:val="00C029DA"/>
    <w:rsid w:val="00C0490D"/>
    <w:rsid w:val="00C06D60"/>
    <w:rsid w:val="00C13272"/>
    <w:rsid w:val="00C15D26"/>
    <w:rsid w:val="00C20649"/>
    <w:rsid w:val="00C20D51"/>
    <w:rsid w:val="00C25EC1"/>
    <w:rsid w:val="00C31348"/>
    <w:rsid w:val="00C35E17"/>
    <w:rsid w:val="00C40ACA"/>
    <w:rsid w:val="00C41AA5"/>
    <w:rsid w:val="00C42C20"/>
    <w:rsid w:val="00C44DAC"/>
    <w:rsid w:val="00C552EF"/>
    <w:rsid w:val="00C55B38"/>
    <w:rsid w:val="00C56C7F"/>
    <w:rsid w:val="00C6029B"/>
    <w:rsid w:val="00C713D9"/>
    <w:rsid w:val="00C7234D"/>
    <w:rsid w:val="00C73C1B"/>
    <w:rsid w:val="00C763B4"/>
    <w:rsid w:val="00C82C2C"/>
    <w:rsid w:val="00C84371"/>
    <w:rsid w:val="00C94D1B"/>
    <w:rsid w:val="00C96536"/>
    <w:rsid w:val="00CB0225"/>
    <w:rsid w:val="00CB46B5"/>
    <w:rsid w:val="00CB7C85"/>
    <w:rsid w:val="00CD44E6"/>
    <w:rsid w:val="00CD4BCD"/>
    <w:rsid w:val="00CD71BF"/>
    <w:rsid w:val="00CE050F"/>
    <w:rsid w:val="00CE3334"/>
    <w:rsid w:val="00CF0AD2"/>
    <w:rsid w:val="00CF407F"/>
    <w:rsid w:val="00D04F72"/>
    <w:rsid w:val="00D1568A"/>
    <w:rsid w:val="00D200C8"/>
    <w:rsid w:val="00D2456F"/>
    <w:rsid w:val="00D25BF4"/>
    <w:rsid w:val="00D311F9"/>
    <w:rsid w:val="00D657C9"/>
    <w:rsid w:val="00D674BA"/>
    <w:rsid w:val="00D720D1"/>
    <w:rsid w:val="00D85596"/>
    <w:rsid w:val="00D91520"/>
    <w:rsid w:val="00D95023"/>
    <w:rsid w:val="00D97B31"/>
    <w:rsid w:val="00DA2FCE"/>
    <w:rsid w:val="00DA5C45"/>
    <w:rsid w:val="00DB2FAF"/>
    <w:rsid w:val="00DB4AA8"/>
    <w:rsid w:val="00DB5A17"/>
    <w:rsid w:val="00DC0370"/>
    <w:rsid w:val="00DC08E8"/>
    <w:rsid w:val="00DC4A12"/>
    <w:rsid w:val="00DC76F4"/>
    <w:rsid w:val="00DD0F80"/>
    <w:rsid w:val="00DD175B"/>
    <w:rsid w:val="00DD3416"/>
    <w:rsid w:val="00DD5C81"/>
    <w:rsid w:val="00DE498A"/>
    <w:rsid w:val="00DE7A09"/>
    <w:rsid w:val="00DE7DD1"/>
    <w:rsid w:val="00DF2158"/>
    <w:rsid w:val="00E00F3A"/>
    <w:rsid w:val="00E0154F"/>
    <w:rsid w:val="00E20567"/>
    <w:rsid w:val="00E21309"/>
    <w:rsid w:val="00E213D0"/>
    <w:rsid w:val="00E21C73"/>
    <w:rsid w:val="00E245BD"/>
    <w:rsid w:val="00E269F7"/>
    <w:rsid w:val="00E31246"/>
    <w:rsid w:val="00E333CE"/>
    <w:rsid w:val="00E370DE"/>
    <w:rsid w:val="00E45CFF"/>
    <w:rsid w:val="00E502BB"/>
    <w:rsid w:val="00E57451"/>
    <w:rsid w:val="00E74771"/>
    <w:rsid w:val="00E768D8"/>
    <w:rsid w:val="00E8284A"/>
    <w:rsid w:val="00E86C0F"/>
    <w:rsid w:val="00E87312"/>
    <w:rsid w:val="00E955A6"/>
    <w:rsid w:val="00E9702E"/>
    <w:rsid w:val="00EA453E"/>
    <w:rsid w:val="00EB2587"/>
    <w:rsid w:val="00EB2A92"/>
    <w:rsid w:val="00EC447E"/>
    <w:rsid w:val="00EC6ACE"/>
    <w:rsid w:val="00EC71B5"/>
    <w:rsid w:val="00EE1F33"/>
    <w:rsid w:val="00EF0D19"/>
    <w:rsid w:val="00EF23D1"/>
    <w:rsid w:val="00F00ECF"/>
    <w:rsid w:val="00F01E13"/>
    <w:rsid w:val="00F100CA"/>
    <w:rsid w:val="00F132A3"/>
    <w:rsid w:val="00F16A9A"/>
    <w:rsid w:val="00F25897"/>
    <w:rsid w:val="00F429D8"/>
    <w:rsid w:val="00F461A7"/>
    <w:rsid w:val="00F506D8"/>
    <w:rsid w:val="00F64AB4"/>
    <w:rsid w:val="00F67208"/>
    <w:rsid w:val="00F67406"/>
    <w:rsid w:val="00F67641"/>
    <w:rsid w:val="00F74E85"/>
    <w:rsid w:val="00F75AB8"/>
    <w:rsid w:val="00F84226"/>
    <w:rsid w:val="00FA684A"/>
    <w:rsid w:val="00FA7DDF"/>
    <w:rsid w:val="00FB009F"/>
    <w:rsid w:val="00FB28CE"/>
    <w:rsid w:val="00FB3CBF"/>
    <w:rsid w:val="00FC28CC"/>
    <w:rsid w:val="00FC2A0E"/>
    <w:rsid w:val="00FD1046"/>
    <w:rsid w:val="00FE089A"/>
    <w:rsid w:val="00FE623A"/>
    <w:rsid w:val="00FE6944"/>
    <w:rsid w:val="00FF0722"/>
    <w:rsid w:val="00FF1C56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073E8"/>
  <w15:docId w15:val="{79030267-6BCB-448D-BF92-7EE5A87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94DED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Calibri" w:eastAsia="仿宋_GB2312" w:hAnsi="Calibri" w:cs="Times New Roman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4D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4D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7B4E13"/>
    <w:rPr>
      <w:rFonts w:ascii="仿宋_GB2312" w:eastAsia="仿宋_GB2312" w:hAnsi="仿宋_GB2312" w:cs="仿宋_GB2312"/>
      <w:sz w:val="30"/>
      <w:szCs w:val="30"/>
      <w:lang w:val="zh-CN" w:bidi="zh-CN"/>
    </w:rPr>
  </w:style>
  <w:style w:type="paragraph" w:styleId="a3">
    <w:name w:val="Body Text"/>
    <w:basedOn w:val="a"/>
    <w:link w:val="Char"/>
    <w:uiPriority w:val="1"/>
    <w:qFormat/>
    <w:rsid w:val="007B4E13"/>
    <w:pPr>
      <w:autoSpaceDE w:val="0"/>
      <w:autoSpaceDN w:val="0"/>
      <w:adjustRightInd/>
      <w:snapToGrid/>
      <w:spacing w:line="240" w:lineRule="auto"/>
      <w:ind w:firstLineChars="0" w:firstLine="0"/>
      <w:jc w:val="left"/>
    </w:pPr>
    <w:rPr>
      <w:rFonts w:ascii="仿宋_GB2312" w:hAnsi="仿宋_GB2312" w:cs="仿宋_GB2312"/>
      <w:sz w:val="30"/>
      <w:szCs w:val="30"/>
      <w:lang w:val="zh-CN" w:bidi="zh-CN"/>
    </w:rPr>
  </w:style>
  <w:style w:type="character" w:customStyle="1" w:styleId="Char1">
    <w:name w:val="正文文本 Char1"/>
    <w:basedOn w:val="a0"/>
    <w:uiPriority w:val="99"/>
    <w:semiHidden/>
    <w:rsid w:val="007B4E13"/>
    <w:rPr>
      <w:rFonts w:ascii="Calibri" w:eastAsia="仿宋_GB2312" w:hAnsi="Calibri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B850A7"/>
    <w:pPr>
      <w:adjustRightInd/>
      <w:snapToGrid/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header"/>
    <w:basedOn w:val="a"/>
    <w:link w:val="Char0"/>
    <w:uiPriority w:val="99"/>
    <w:unhideWhenUsed/>
    <w:rsid w:val="00500E3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0E38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0E3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0E38"/>
    <w:rPr>
      <w:rFonts w:ascii="Calibri" w:eastAsia="仿宋_GB2312" w:hAnsi="Calibri" w:cs="Times New Roman"/>
      <w:sz w:val="18"/>
      <w:szCs w:val="18"/>
    </w:rPr>
  </w:style>
  <w:style w:type="table" w:styleId="a7">
    <w:name w:val="Table Grid"/>
    <w:basedOn w:val="a1"/>
    <w:uiPriority w:val="39"/>
    <w:rsid w:val="004E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F67208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6720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0618-4888-4E27-A896-AE1C4CDD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陈革</dc:creator>
  <cp:lastModifiedBy>骆轶姝</cp:lastModifiedBy>
  <cp:revision>4</cp:revision>
  <dcterms:created xsi:type="dcterms:W3CDTF">2022-05-13T06:55:00Z</dcterms:created>
  <dcterms:modified xsi:type="dcterms:W3CDTF">2022-05-13T08:36:00Z</dcterms:modified>
</cp:coreProperties>
</file>